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92" w:rsidRPr="00FB6A0A" w:rsidRDefault="00837092" w:rsidP="00E170E7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kern w:val="36"/>
          <w:sz w:val="36"/>
          <w:szCs w:val="36"/>
          <w:lang w:eastAsia="pl-PL"/>
        </w:rPr>
      </w:pPr>
      <w:r w:rsidRPr="00837092">
        <w:rPr>
          <w:rFonts w:ascii="Georgia" w:eastAsia="Times New Roman" w:hAnsi="Georgia" w:cs="Times New Roman"/>
          <w:kern w:val="36"/>
          <w:sz w:val="36"/>
          <w:szCs w:val="36"/>
          <w:lang w:eastAsia="pl-PL"/>
        </w:rPr>
        <w:t>Konkurs plastyczny pod hasłem:</w:t>
      </w:r>
    </w:p>
    <w:p w:rsidR="001F7E40" w:rsidRPr="00FB6A0A" w:rsidRDefault="00837092" w:rsidP="001F7E40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b/>
          <w:kern w:val="36"/>
          <w:sz w:val="36"/>
          <w:szCs w:val="36"/>
          <w:lang w:eastAsia="pl-PL"/>
        </w:rPr>
      </w:pPr>
      <w:r w:rsidRPr="00837092">
        <w:rPr>
          <w:rFonts w:ascii="Georgia" w:eastAsia="Times New Roman" w:hAnsi="Georgia" w:cs="Times New Roman"/>
          <w:b/>
          <w:kern w:val="36"/>
          <w:sz w:val="36"/>
          <w:szCs w:val="36"/>
          <w:lang w:eastAsia="pl-PL"/>
        </w:rPr>
        <w:t xml:space="preserve">„PORTRET </w:t>
      </w:r>
      <w:r w:rsidRPr="00FB6A0A">
        <w:rPr>
          <w:rFonts w:ascii="Georgia" w:eastAsia="Times New Roman" w:hAnsi="Georgia" w:cs="Times New Roman"/>
          <w:b/>
          <w:kern w:val="36"/>
          <w:sz w:val="36"/>
          <w:szCs w:val="36"/>
          <w:lang w:eastAsia="pl-PL"/>
        </w:rPr>
        <w:t xml:space="preserve"> FRANCISZKA BECIŃSKIEGO</w:t>
      </w:r>
      <w:r w:rsidRPr="00837092">
        <w:rPr>
          <w:rFonts w:ascii="Georgia" w:eastAsia="Times New Roman" w:hAnsi="Georgia" w:cs="Times New Roman"/>
          <w:b/>
          <w:kern w:val="36"/>
          <w:sz w:val="36"/>
          <w:szCs w:val="36"/>
          <w:lang w:eastAsia="pl-PL"/>
        </w:rPr>
        <w:t>”</w:t>
      </w:r>
    </w:p>
    <w:p w:rsidR="001F7E40" w:rsidRDefault="001F7E40" w:rsidP="001F7E40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kern w:val="36"/>
          <w:sz w:val="38"/>
          <w:szCs w:val="38"/>
          <w:lang w:eastAsia="pl-PL"/>
        </w:rPr>
      </w:pPr>
    </w:p>
    <w:p w:rsidR="001F7E40" w:rsidRPr="00FB6A0A" w:rsidRDefault="001F7E40" w:rsidP="00837092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kern w:val="36"/>
          <w:sz w:val="32"/>
          <w:szCs w:val="32"/>
          <w:u w:val="single"/>
          <w:lang w:eastAsia="pl-PL"/>
        </w:rPr>
      </w:pPr>
      <w:r w:rsidRPr="00FB6A0A">
        <w:rPr>
          <w:rFonts w:ascii="Georgia" w:eastAsia="Times New Roman" w:hAnsi="Georgia" w:cs="Times New Roman"/>
          <w:kern w:val="36"/>
          <w:sz w:val="32"/>
          <w:szCs w:val="32"/>
          <w:u w:val="single"/>
          <w:lang w:eastAsia="pl-PL"/>
        </w:rPr>
        <w:t>Organizator:</w:t>
      </w:r>
    </w:p>
    <w:p w:rsidR="001F7E40" w:rsidRPr="00837092" w:rsidRDefault="001F7E40" w:rsidP="00837092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pl-PL"/>
        </w:rPr>
      </w:pPr>
      <w:r w:rsidRPr="001F7E40">
        <w:rPr>
          <w:rFonts w:ascii="Georgia" w:eastAsia="Times New Roman" w:hAnsi="Georgia" w:cs="Times New Roman"/>
          <w:kern w:val="36"/>
          <w:sz w:val="28"/>
          <w:szCs w:val="28"/>
          <w:lang w:eastAsia="pl-PL"/>
        </w:rPr>
        <w:t xml:space="preserve">Miejska i Powiatowa Biblioteka Publiczna im. Franciszka </w:t>
      </w:r>
      <w:proofErr w:type="spellStart"/>
      <w:r w:rsidRPr="001F7E40">
        <w:rPr>
          <w:rFonts w:ascii="Georgia" w:eastAsia="Times New Roman" w:hAnsi="Georgia" w:cs="Times New Roman"/>
          <w:kern w:val="36"/>
          <w:sz w:val="28"/>
          <w:szCs w:val="28"/>
          <w:lang w:eastAsia="pl-PL"/>
        </w:rPr>
        <w:t>Becińskiego</w:t>
      </w:r>
      <w:proofErr w:type="spellEnd"/>
      <w:r w:rsidRPr="001F7E40">
        <w:rPr>
          <w:rFonts w:ascii="Georgia" w:eastAsia="Times New Roman" w:hAnsi="Georgia" w:cs="Times New Roman"/>
          <w:kern w:val="36"/>
          <w:sz w:val="28"/>
          <w:szCs w:val="28"/>
          <w:lang w:eastAsia="pl-PL"/>
        </w:rPr>
        <w:t xml:space="preserve"> w Radziejowie</w:t>
      </w:r>
    </w:p>
    <w:p w:rsidR="00837092" w:rsidRDefault="00837092" w:rsidP="00837092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0"/>
          <w:szCs w:val="30"/>
          <w:bdr w:val="none" w:sz="0" w:space="0" w:color="auto" w:frame="1"/>
          <w:lang w:eastAsia="pl-PL"/>
        </w:rPr>
      </w:pPr>
    </w:p>
    <w:p w:rsidR="00837092" w:rsidRPr="001F7E40" w:rsidRDefault="00837092" w:rsidP="001F7E40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ZAPRASZAMY UCZNIÓW DO UDZIAŁU W KONKURSIE PLASTYCZNYM POD HASŁEM:</w:t>
      </w:r>
    </w:p>
    <w:p w:rsidR="00837092" w:rsidRPr="001F7E40" w:rsidRDefault="00837092" w:rsidP="00837092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„PORTRET </w:t>
      </w:r>
      <w:r w:rsidRPr="001F7E40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FRANCISZKA BECIŃSKEGO</w:t>
      </w: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”</w:t>
      </w:r>
    </w:p>
    <w:p w:rsidR="005B70AE" w:rsidRDefault="005B70AE" w:rsidP="0083709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0"/>
          <w:szCs w:val="30"/>
          <w:bdr w:val="none" w:sz="0" w:space="0" w:color="auto" w:frame="1"/>
          <w:lang w:eastAsia="pl-PL"/>
        </w:rPr>
      </w:pPr>
    </w:p>
    <w:p w:rsidR="001F7E40" w:rsidRDefault="00837092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Zadaniem uczestników jest wykonanie portretu  patrona </w:t>
      </w:r>
      <w:r w:rsidR="00920481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Miejskiej i Powi</w:t>
      </w:r>
      <w:r w:rsidR="00E170E7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atowej Biblioteki Publicznej </w:t>
      </w:r>
    </w:p>
    <w:p w:rsidR="00ED0AD5" w:rsidRPr="00E170E7" w:rsidRDefault="00E170E7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 Radziejowie - </w:t>
      </w:r>
      <w:r w:rsidR="00837092"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837092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FRANCISZKA BECIŃSKIEGO</w:t>
      </w:r>
      <w:r w:rsidR="00837092"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w dowolnej technice plastyczne</w:t>
      </w:r>
      <w:r w:rsidR="00837092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j</w:t>
      </w:r>
      <w:r w:rsidR="00837092"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</w:t>
      </w:r>
    </w:p>
    <w:p w:rsidR="00E170E7" w:rsidRPr="00E170E7" w:rsidRDefault="00E170E7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ED0AD5" w:rsidRPr="00E170E7" w:rsidRDefault="00837092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Technika : dowolna</w:t>
      </w:r>
      <w:r w:rsidR="006761DB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837092" w:rsidRPr="00837092" w:rsidRDefault="00837092" w:rsidP="00E170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Format : kartka A</w:t>
      </w:r>
      <w:r w:rsidR="006761DB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6761DB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lub </w:t>
      </w: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A</w:t>
      </w:r>
      <w:r w:rsidR="006761DB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3.</w:t>
      </w:r>
    </w:p>
    <w:p w:rsidR="001F7E40" w:rsidRDefault="00837092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Praca ma być wykonana indywidualnie i podpisana: imię i nazwisko autora, klasa</w:t>
      </w:r>
      <w:r w:rsidR="00ED0AD5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, nazwa szkoły</w:t>
      </w:r>
      <w:r w:rsidR="00E170E7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, imię</w:t>
      </w:r>
    </w:p>
    <w:p w:rsidR="00837092" w:rsidRPr="00837092" w:rsidRDefault="00E170E7" w:rsidP="00E170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i nazwisko opiekuna.</w:t>
      </w:r>
    </w:p>
    <w:p w:rsidR="001F7E40" w:rsidRDefault="00837092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83709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Pracę należy dostarczyć do  </w:t>
      </w:r>
      <w:r w:rsidR="00ED0AD5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Miejskiej i Powiatowej Biblioteki Publicznej im. Franciszka </w:t>
      </w:r>
      <w:proofErr w:type="spellStart"/>
      <w:r w:rsidR="00ED0AD5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Becińskiego</w:t>
      </w:r>
      <w:proofErr w:type="spellEnd"/>
      <w:r w:rsidR="00ED0AD5"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837092" w:rsidRPr="00CE252C" w:rsidRDefault="00ED0AD5" w:rsidP="00E170E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170E7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 Radziejowie </w:t>
      </w:r>
      <w:r w:rsidRPr="00FB6A0A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 6 czerwca 2025r.</w:t>
      </w:r>
      <w:r w:rsidR="00CE252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E252C" w:rsidRPr="00CE252C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(ul. </w:t>
      </w:r>
      <w:proofErr w:type="spellStart"/>
      <w:r w:rsidR="00CE252C" w:rsidRPr="00CE252C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>Objezdna</w:t>
      </w:r>
      <w:proofErr w:type="spellEnd"/>
      <w:r w:rsidR="00CE252C" w:rsidRPr="00CE252C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33, 88-200 Radziejów)</w:t>
      </w:r>
    </w:p>
    <w:p w:rsidR="00E170E7" w:rsidRPr="00E170E7" w:rsidRDefault="00E170E7" w:rsidP="00ED0AD5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E170E7" w:rsidRPr="00FB6A0A" w:rsidRDefault="00E170E7" w:rsidP="00FB6A0A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FB6A0A">
        <w:rPr>
          <w:rFonts w:eastAsia="Times New Roman" w:cstheme="minorHAnsi"/>
          <w:color w:val="FF0000"/>
          <w:sz w:val="24"/>
          <w:szCs w:val="24"/>
          <w:lang w:eastAsia="pl-PL"/>
        </w:rPr>
        <w:t>Cele:</w:t>
      </w:r>
    </w:p>
    <w:p w:rsidR="001F7E40" w:rsidRPr="00E170E7" w:rsidRDefault="001F7E40" w:rsidP="001F7E40">
      <w:pPr>
        <w:numPr>
          <w:ilvl w:val="0"/>
          <w:numId w:val="6"/>
        </w:numPr>
        <w:shd w:val="clear" w:color="auto" w:fill="FFFFFF" w:themeFill="background1"/>
        <w:spacing w:before="150" w:after="0" w:line="240" w:lineRule="auto"/>
        <w:outlineLvl w:val="5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7E40">
        <w:rPr>
          <w:rFonts w:asciiTheme="majorHAnsi" w:eastAsia="Times New Roman" w:hAnsiTheme="majorHAnsi" w:cstheme="majorHAnsi"/>
          <w:sz w:val="24"/>
          <w:szCs w:val="24"/>
          <w:lang w:eastAsia="pl-PL"/>
        </w:rPr>
        <w:t>recepcja i popularyzacja sylwetki twórczej poety</w:t>
      </w:r>
      <w:r w:rsidR="00FB6A0A" w:rsidRPr="006761DB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E170E7" w:rsidRPr="006761DB" w:rsidRDefault="00E170E7" w:rsidP="001F7E40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</w:pPr>
      <w:r w:rsidRPr="006761DB"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  <w:t>rozwijanie zdolności plastycznych;</w:t>
      </w:r>
    </w:p>
    <w:p w:rsidR="00E170E7" w:rsidRPr="00E170E7" w:rsidRDefault="00E170E7" w:rsidP="001F7E40">
      <w:pPr>
        <w:numPr>
          <w:ilvl w:val="0"/>
          <w:numId w:val="6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</w:pPr>
      <w:r w:rsidRPr="00E170E7"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  <w:t>kształtowanie wyobraźni artystycznej;</w:t>
      </w:r>
    </w:p>
    <w:p w:rsidR="00E170E7" w:rsidRPr="00E170E7" w:rsidRDefault="00E170E7" w:rsidP="001F7E40">
      <w:pPr>
        <w:numPr>
          <w:ilvl w:val="0"/>
          <w:numId w:val="6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</w:pPr>
      <w:r w:rsidRPr="00E170E7">
        <w:rPr>
          <w:rFonts w:asciiTheme="majorHAnsi" w:eastAsia="Times New Roman" w:hAnsiTheme="majorHAnsi" w:cstheme="majorHAnsi"/>
          <w:color w:val="00222E"/>
          <w:sz w:val="24"/>
          <w:szCs w:val="24"/>
          <w:lang w:eastAsia="pl-PL"/>
        </w:rPr>
        <w:t>odkrywanie radości tworzenia własnych talentów i zainteresowań.</w:t>
      </w:r>
    </w:p>
    <w:p w:rsidR="001F7E40" w:rsidRDefault="001F7E40" w:rsidP="00E170E7">
      <w:pPr>
        <w:spacing w:after="15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</w:p>
    <w:p w:rsidR="00E170E7" w:rsidRPr="00E170E7" w:rsidRDefault="00E170E7" w:rsidP="00E170E7">
      <w:pPr>
        <w:spacing w:after="15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 </w:t>
      </w:r>
      <w:r w:rsidR="001F7E40">
        <w:rPr>
          <w:rFonts w:eastAsia="Times New Roman" w:cstheme="minorHAnsi"/>
          <w:color w:val="00222E"/>
          <w:sz w:val="24"/>
          <w:szCs w:val="24"/>
          <w:lang w:eastAsia="pl-PL"/>
        </w:rPr>
        <w:t xml:space="preserve"> </w:t>
      </w:r>
      <w:r w:rsidRPr="00E170E7">
        <w:rPr>
          <w:rFonts w:eastAsia="Times New Roman" w:cstheme="minorHAnsi"/>
          <w:color w:val="FF0000"/>
          <w:sz w:val="24"/>
          <w:szCs w:val="24"/>
          <w:lang w:eastAsia="pl-PL"/>
        </w:rPr>
        <w:t>Zasady konkursu:</w:t>
      </w:r>
    </w:p>
    <w:p w:rsidR="00E170E7" w:rsidRPr="00E170E7" w:rsidRDefault="001F7E40" w:rsidP="00E170E7">
      <w:pPr>
        <w:spacing w:after="15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    </w:t>
      </w:r>
      <w:r w:rsidR="00E170E7" w:rsidRPr="00E170E7">
        <w:rPr>
          <w:rFonts w:eastAsia="Times New Roman" w:cstheme="minorHAnsi"/>
          <w:color w:val="00222E"/>
          <w:sz w:val="24"/>
          <w:szCs w:val="24"/>
          <w:lang w:eastAsia="pl-PL"/>
        </w:rPr>
        <w:t>Konkurs jest adresowany do uczniów szkół podstawowych.</w:t>
      </w:r>
    </w:p>
    <w:p w:rsidR="00E170E7" w:rsidRPr="00E170E7" w:rsidRDefault="001F7E40" w:rsidP="00E170E7">
      <w:pPr>
        <w:spacing w:after="15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FF0000"/>
          <w:sz w:val="24"/>
          <w:szCs w:val="24"/>
          <w:lang w:eastAsia="pl-PL"/>
        </w:rPr>
        <w:t xml:space="preserve">  </w:t>
      </w:r>
      <w:r w:rsidR="00E170E7" w:rsidRPr="00E170E7">
        <w:rPr>
          <w:rFonts w:eastAsia="Times New Roman" w:cstheme="minorHAnsi"/>
          <w:color w:val="FF0000"/>
          <w:sz w:val="24"/>
          <w:szCs w:val="24"/>
          <w:lang w:eastAsia="pl-PL"/>
        </w:rPr>
        <w:t>Wymagania konkursowe:</w:t>
      </w:r>
    </w:p>
    <w:p w:rsidR="00E170E7" w:rsidRPr="00E170E7" w:rsidRDefault="00E170E7" w:rsidP="001F7E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 xml:space="preserve">Przedmiotem prac jest wykonanie portretu Patrona Biblioteki </w:t>
      </w:r>
      <w:r w:rsidR="001F7E40">
        <w:rPr>
          <w:rFonts w:eastAsia="Times New Roman" w:cstheme="minorHAnsi"/>
          <w:color w:val="00222E"/>
          <w:sz w:val="24"/>
          <w:szCs w:val="24"/>
          <w:lang w:eastAsia="pl-PL"/>
        </w:rPr>
        <w:t xml:space="preserve">poety </w:t>
      </w: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– FRANCISZKA BECIŃSKIEGO;</w:t>
      </w:r>
    </w:p>
    <w:p w:rsidR="00E170E7" w:rsidRPr="00E170E7" w:rsidRDefault="00E170E7" w:rsidP="001F7E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Format pracy - A4</w:t>
      </w:r>
      <w:r w:rsidR="006761DB">
        <w:rPr>
          <w:rFonts w:eastAsia="Times New Roman" w:cstheme="minorHAnsi"/>
          <w:color w:val="00222E"/>
          <w:sz w:val="24"/>
          <w:szCs w:val="24"/>
          <w:lang w:eastAsia="pl-PL"/>
        </w:rPr>
        <w:t xml:space="preserve"> lub</w:t>
      </w: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 xml:space="preserve"> A3</w:t>
      </w:r>
      <w:r w:rsidR="006761DB">
        <w:rPr>
          <w:rFonts w:eastAsia="Times New Roman" w:cstheme="minorHAnsi"/>
          <w:color w:val="00222E"/>
          <w:sz w:val="24"/>
          <w:szCs w:val="24"/>
          <w:lang w:eastAsia="pl-PL"/>
        </w:rPr>
        <w:t>.</w:t>
      </w:r>
    </w:p>
    <w:p w:rsidR="00E170E7" w:rsidRPr="00E170E7" w:rsidRDefault="00E170E7" w:rsidP="001F7E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 xml:space="preserve">Technika pracy jest dowolna  </w:t>
      </w:r>
      <w:r w:rsidR="006761DB">
        <w:rPr>
          <w:rFonts w:eastAsia="Times New Roman" w:cstheme="minorHAnsi"/>
          <w:color w:val="00222E"/>
          <w:sz w:val="24"/>
          <w:szCs w:val="24"/>
          <w:lang w:eastAsia="pl-PL"/>
        </w:rPr>
        <w:t xml:space="preserve">- </w:t>
      </w: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malarstwo, grafika, szkic i inne techniki plastyczne</w:t>
      </w:r>
      <w:r w:rsidR="006761DB">
        <w:rPr>
          <w:rFonts w:eastAsia="Times New Roman" w:cstheme="minorHAnsi"/>
          <w:color w:val="00222E"/>
          <w:sz w:val="24"/>
          <w:szCs w:val="24"/>
          <w:lang w:eastAsia="pl-PL"/>
        </w:rPr>
        <w:t xml:space="preserve">; </w:t>
      </w:r>
    </w:p>
    <w:p w:rsidR="00E170E7" w:rsidRPr="00E170E7" w:rsidRDefault="00E170E7" w:rsidP="001F7E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Uczestnicy wykonują prace plastyczne własnoręcznie i indywidualnie;</w:t>
      </w:r>
    </w:p>
    <w:p w:rsidR="00E170E7" w:rsidRPr="00E170E7" w:rsidRDefault="00E170E7" w:rsidP="001F7E40">
      <w:pPr>
        <w:numPr>
          <w:ilvl w:val="0"/>
          <w:numId w:val="2"/>
        </w:numPr>
        <w:spacing w:before="100" w:beforeAutospacing="1" w:after="150" w:afterAutospacing="1" w:line="276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>Każdy uczestnik może zgłosić do konkursu tylko jedną pracę, która na odwrocie powinna zawierać metryczkę (imię i nazwisko autora oraz klasę, nazwę szkoły,</w:t>
      </w:r>
      <w:r w:rsidR="006761DB">
        <w:rPr>
          <w:rFonts w:eastAsia="Times New Roman" w:cstheme="minorHAnsi"/>
          <w:color w:val="00222E"/>
          <w:sz w:val="24"/>
          <w:szCs w:val="24"/>
          <w:lang w:eastAsia="pl-PL"/>
        </w:rPr>
        <w:t xml:space="preserve"> numer tel., </w:t>
      </w:r>
      <w:r w:rsidRPr="00E170E7">
        <w:rPr>
          <w:rFonts w:eastAsia="Times New Roman" w:cstheme="minorHAnsi"/>
          <w:color w:val="00222E"/>
          <w:sz w:val="24"/>
          <w:szCs w:val="24"/>
          <w:lang w:eastAsia="pl-PL"/>
        </w:rPr>
        <w:t xml:space="preserve">nazwisko opiekuna.) </w:t>
      </w:r>
    </w:p>
    <w:p w:rsidR="001F7E40" w:rsidRPr="001F7E40" w:rsidRDefault="001F7E40" w:rsidP="001F7E40">
      <w:pPr>
        <w:numPr>
          <w:ilvl w:val="0"/>
          <w:numId w:val="2"/>
        </w:numPr>
        <w:shd w:val="clear" w:color="auto" w:fill="FFFFFF" w:themeFill="background1"/>
        <w:spacing w:before="150" w:after="150" w:line="276" w:lineRule="auto"/>
        <w:outlineLvl w:val="5"/>
        <w:rPr>
          <w:rFonts w:ascii="ptSansRegular" w:eastAsia="Times New Roman" w:hAnsi="ptSansRegular" w:cs="Times New Roman"/>
          <w:sz w:val="23"/>
          <w:szCs w:val="23"/>
          <w:lang w:eastAsia="pl-PL"/>
        </w:rPr>
      </w:pPr>
      <w:r w:rsidRPr="001F7E40">
        <w:rPr>
          <w:rFonts w:ascii="ptSansRegular" w:eastAsia="Times New Roman" w:hAnsi="ptSansRegular" w:cs="Times New Roman"/>
          <w:sz w:val="23"/>
          <w:szCs w:val="23"/>
          <w:lang w:eastAsia="pl-PL"/>
        </w:rPr>
        <w:t>Dostarczone prace przechodzą na własność organizatora.</w:t>
      </w:r>
    </w:p>
    <w:p w:rsidR="001F7E40" w:rsidRPr="001F7E40" w:rsidRDefault="001F7E40" w:rsidP="001F7E40">
      <w:pPr>
        <w:numPr>
          <w:ilvl w:val="0"/>
          <w:numId w:val="2"/>
        </w:numPr>
        <w:shd w:val="clear" w:color="auto" w:fill="FFFFFF" w:themeFill="background1"/>
        <w:spacing w:before="150" w:after="150" w:line="276" w:lineRule="auto"/>
        <w:outlineLvl w:val="5"/>
        <w:rPr>
          <w:rFonts w:ascii="ptSansRegular" w:eastAsia="Times New Roman" w:hAnsi="ptSansRegular" w:cs="Times New Roman"/>
          <w:sz w:val="23"/>
          <w:szCs w:val="23"/>
          <w:lang w:eastAsia="pl-PL"/>
        </w:rPr>
      </w:pPr>
      <w:r w:rsidRPr="001F7E40">
        <w:rPr>
          <w:rFonts w:ascii="ptSansRegular" w:eastAsia="Times New Roman" w:hAnsi="ptSansRegular" w:cs="Times New Roman"/>
          <w:sz w:val="23"/>
          <w:szCs w:val="23"/>
          <w:lang w:eastAsia="pl-PL"/>
        </w:rPr>
        <w:t>Oceny prac dokona specjalnie powołana komisja.</w:t>
      </w:r>
    </w:p>
    <w:p w:rsidR="001F7E40" w:rsidRPr="001F7E40" w:rsidRDefault="001F7E40" w:rsidP="001F7E40">
      <w:pPr>
        <w:pStyle w:val="Nagwek6"/>
        <w:numPr>
          <w:ilvl w:val="0"/>
          <w:numId w:val="2"/>
        </w:numPr>
        <w:shd w:val="clear" w:color="auto" w:fill="FFFFFF" w:themeFill="background1"/>
        <w:spacing w:before="150" w:beforeAutospacing="0" w:after="150" w:afterAutospacing="0" w:line="276" w:lineRule="auto"/>
        <w:rPr>
          <w:rFonts w:ascii="ptSansRegular" w:hAnsi="ptSansRegular"/>
          <w:b w:val="0"/>
          <w:bCs w:val="0"/>
          <w:sz w:val="23"/>
          <w:szCs w:val="23"/>
        </w:rPr>
      </w:pPr>
      <w:r w:rsidRPr="001F7E40">
        <w:rPr>
          <w:rFonts w:ascii="ptSansRegular" w:hAnsi="ptSansRegular"/>
          <w:b w:val="0"/>
          <w:bCs w:val="0"/>
          <w:sz w:val="23"/>
          <w:szCs w:val="23"/>
        </w:rPr>
        <w:t>Na zwycięzców czekają nagrody.</w:t>
      </w:r>
    </w:p>
    <w:p w:rsidR="001F7E40" w:rsidRPr="001F7E40" w:rsidRDefault="001F7E40" w:rsidP="001F7E40">
      <w:pPr>
        <w:shd w:val="clear" w:color="auto" w:fill="FFFFFF" w:themeFill="background1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82BAE" w:rsidRDefault="001F7E40" w:rsidP="00FB6A0A">
      <w:pPr>
        <w:spacing w:after="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    </w:t>
      </w:r>
      <w:r w:rsidR="00E170E7" w:rsidRPr="00E170E7">
        <w:rPr>
          <w:rFonts w:eastAsia="Times New Roman" w:cstheme="minorHAnsi"/>
          <w:color w:val="00222E"/>
          <w:sz w:val="24"/>
          <w:szCs w:val="24"/>
          <w:lang w:eastAsia="pl-PL"/>
        </w:rPr>
        <w:t>Serdecznie zapraszamy do wzięcia udziału w konkursie.</w:t>
      </w:r>
      <w:r w:rsidR="00FB6A0A">
        <w:rPr>
          <w:rFonts w:eastAsia="Times New Roman" w:cstheme="minorHAnsi"/>
          <w:color w:val="00222E"/>
          <w:sz w:val="24"/>
          <w:szCs w:val="24"/>
          <w:lang w:eastAsia="pl-PL"/>
        </w:rPr>
        <w:t xml:space="preserve">  </w:t>
      </w:r>
    </w:p>
    <w:p w:rsidR="00A82BAE" w:rsidRDefault="00A82BAE" w:rsidP="00A82BAE">
      <w:pPr>
        <w:spacing w:after="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    </w:t>
      </w:r>
      <w:r w:rsidR="00FB6A0A">
        <w:rPr>
          <w:rFonts w:eastAsia="Times New Roman" w:cstheme="minorHAnsi"/>
          <w:color w:val="00222E"/>
          <w:sz w:val="24"/>
          <w:szCs w:val="24"/>
          <w:lang w:eastAsia="pl-PL"/>
        </w:rPr>
        <w:t xml:space="preserve">Planowany termin rozstrzygnięcia Konkursu  - 25 czerwca , godz. 12.00. </w:t>
      </w: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w ramach obchodów </w:t>
      </w:r>
    </w:p>
    <w:p w:rsidR="00E170E7" w:rsidRDefault="00A82BAE" w:rsidP="00A82BAE">
      <w:pPr>
        <w:spacing w:after="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    DNI RADZIEJOWA.</w:t>
      </w:r>
      <w:bookmarkStart w:id="0" w:name="_GoBack"/>
      <w:bookmarkEnd w:id="0"/>
    </w:p>
    <w:p w:rsidR="001F7E40" w:rsidRDefault="001F7E40" w:rsidP="00E170E7">
      <w:pPr>
        <w:spacing w:after="150" w:line="240" w:lineRule="auto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>_______________________________________________________________________________</w:t>
      </w:r>
    </w:p>
    <w:p w:rsidR="003F6C2A" w:rsidRPr="00CE252C" w:rsidRDefault="001F7E40" w:rsidP="00CE252C">
      <w:pPr>
        <w:spacing w:after="150" w:line="240" w:lineRule="auto"/>
        <w:jc w:val="center"/>
        <w:rPr>
          <w:rFonts w:eastAsia="Times New Roman" w:cstheme="minorHAnsi"/>
          <w:color w:val="00222E"/>
          <w:sz w:val="24"/>
          <w:szCs w:val="24"/>
          <w:lang w:eastAsia="pl-PL"/>
        </w:rPr>
      </w:pPr>
      <w:r>
        <w:rPr>
          <w:rFonts w:eastAsia="Times New Roman" w:cstheme="minorHAnsi"/>
          <w:color w:val="00222E"/>
          <w:sz w:val="24"/>
          <w:szCs w:val="24"/>
          <w:lang w:eastAsia="pl-PL"/>
        </w:rPr>
        <w:t xml:space="preserve">2025 r. – 50-ta rocznica śmierci poety Franciszka </w:t>
      </w:r>
      <w:proofErr w:type="spellStart"/>
      <w:r>
        <w:rPr>
          <w:rFonts w:eastAsia="Times New Roman" w:cstheme="minorHAnsi"/>
          <w:color w:val="00222E"/>
          <w:sz w:val="24"/>
          <w:szCs w:val="24"/>
          <w:lang w:eastAsia="pl-PL"/>
        </w:rPr>
        <w:t>Becińskiego</w:t>
      </w:r>
      <w:proofErr w:type="spellEnd"/>
    </w:p>
    <w:sectPr w:rsidR="003F6C2A" w:rsidRPr="00CE252C" w:rsidSect="00E17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SansRegula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399"/>
    <w:multiLevelType w:val="multilevel"/>
    <w:tmpl w:val="1E56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54174"/>
    <w:multiLevelType w:val="multilevel"/>
    <w:tmpl w:val="A6EE9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2D312BD"/>
    <w:multiLevelType w:val="multilevel"/>
    <w:tmpl w:val="2D6AC892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2EA0799"/>
    <w:multiLevelType w:val="hybridMultilevel"/>
    <w:tmpl w:val="330E24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D123E"/>
    <w:multiLevelType w:val="multilevel"/>
    <w:tmpl w:val="18B2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21ED9"/>
    <w:multiLevelType w:val="multilevel"/>
    <w:tmpl w:val="649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92"/>
    <w:rsid w:val="001F7E40"/>
    <w:rsid w:val="003F6C2A"/>
    <w:rsid w:val="005B70AE"/>
    <w:rsid w:val="006761DB"/>
    <w:rsid w:val="00837092"/>
    <w:rsid w:val="008D6AE8"/>
    <w:rsid w:val="00920481"/>
    <w:rsid w:val="00A82BAE"/>
    <w:rsid w:val="00CE252C"/>
    <w:rsid w:val="00E170E7"/>
    <w:rsid w:val="00ED0AD5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AA0A"/>
  <w15:chartTrackingRefBased/>
  <w15:docId w15:val="{A3A82D14-BDE3-4DD1-8530-344AF92F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1F7E4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1F7E40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Akapitzlist">
    <w:name w:val="List Paragraph"/>
    <w:basedOn w:val="Normalny"/>
    <w:uiPriority w:val="34"/>
    <w:qFormat/>
    <w:rsid w:val="001F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6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2025-04-10T07:48:00Z</cp:lastPrinted>
  <dcterms:created xsi:type="dcterms:W3CDTF">2025-04-10T06:00:00Z</dcterms:created>
  <dcterms:modified xsi:type="dcterms:W3CDTF">2025-04-10T08:11:00Z</dcterms:modified>
</cp:coreProperties>
</file>